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962" w:rsidRPr="00E976F4" w:rsidRDefault="00B56962" w:rsidP="00B56962">
      <w:pPr>
        <w:pStyle w:val="Podtytu"/>
        <w:ind w:left="-142" w:firstLine="142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1461770</wp:posOffset>
                </wp:positionH>
                <wp:positionV relativeFrom="paragraph">
                  <wp:posOffset>-175895</wp:posOffset>
                </wp:positionV>
                <wp:extent cx="3441065" cy="12192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962" w:rsidRDefault="00B56962" w:rsidP="00B56962">
                            <w:pPr>
                              <w:jc w:val="center"/>
                              <w:rPr>
                                <w:b/>
                                <w:i/>
                                <w:color w:val="3366FF"/>
                                <w:sz w:val="40"/>
                                <w:szCs w:val="40"/>
                              </w:rPr>
                            </w:pPr>
                          </w:p>
                          <w:p w:rsidR="00B56962" w:rsidRPr="006619A2" w:rsidRDefault="00B56962" w:rsidP="00B56962">
                            <w:pPr>
                              <w:jc w:val="center"/>
                              <w:rPr>
                                <w:b/>
                                <w:i/>
                                <w:color w:val="3366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/>
                                <w:color w:val="3366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619A2">
                              <w:rPr>
                                <w:b/>
                                <w:i/>
                                <w:color w:val="3366FF"/>
                                <w:sz w:val="40"/>
                                <w:szCs w:val="40"/>
                              </w:rPr>
                              <w:t>Zespół Szkół Niepublicznych</w:t>
                            </w:r>
                          </w:p>
                          <w:p w:rsidR="00B56962" w:rsidRPr="006619A2" w:rsidRDefault="00B56962" w:rsidP="00B56962">
                            <w:pPr>
                              <w:jc w:val="center"/>
                              <w:rPr>
                                <w:b/>
                                <w:i/>
                                <w:color w:val="3366FF"/>
                                <w:sz w:val="40"/>
                                <w:szCs w:val="40"/>
                              </w:rPr>
                            </w:pPr>
                            <w:r w:rsidRPr="006619A2">
                              <w:rPr>
                                <w:b/>
                                <w:i/>
                                <w:color w:val="3366FF"/>
                                <w:sz w:val="40"/>
                                <w:szCs w:val="40"/>
                              </w:rPr>
                              <w:t>w Wejherowie</w:t>
                            </w:r>
                          </w:p>
                          <w:p w:rsidR="00B56962" w:rsidRDefault="00B56962" w:rsidP="00B569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15.1pt;margin-top:-13.85pt;width:270.9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" stroked="f">
                <v:textbox>
                  <w:txbxContent>
                    <w:p w:rsidR="00B56962" w:rsidRDefault="00B56962" w:rsidP="00B56962">
                      <w:pPr>
                        <w:jc w:val="center"/>
                        <w:rPr>
                          <w:b/>
                          <w:i/>
                          <w:color w:val="3366FF"/>
                          <w:sz w:val="40"/>
                          <w:szCs w:val="40"/>
                        </w:rPr>
                      </w:pPr>
                    </w:p>
                    <w:p w:rsidR="00B56962" w:rsidRPr="006619A2" w:rsidRDefault="00B56962" w:rsidP="00B56962">
                      <w:pPr>
                        <w:jc w:val="center"/>
                        <w:rPr>
                          <w:b/>
                          <w:i/>
                          <w:color w:val="3366FF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i/>
                          <w:color w:val="3366FF"/>
                          <w:sz w:val="40"/>
                          <w:szCs w:val="40"/>
                        </w:rPr>
                        <w:t xml:space="preserve"> </w:t>
                      </w:r>
                      <w:r w:rsidRPr="006619A2">
                        <w:rPr>
                          <w:b/>
                          <w:i/>
                          <w:color w:val="3366FF"/>
                          <w:sz w:val="40"/>
                          <w:szCs w:val="40"/>
                        </w:rPr>
                        <w:t>Zespół Szkół Niepublicznych</w:t>
                      </w:r>
                    </w:p>
                    <w:p w:rsidR="00B56962" w:rsidRPr="006619A2" w:rsidRDefault="00B56962" w:rsidP="00B56962">
                      <w:pPr>
                        <w:jc w:val="center"/>
                        <w:rPr>
                          <w:b/>
                          <w:i/>
                          <w:color w:val="3366FF"/>
                          <w:sz w:val="40"/>
                          <w:szCs w:val="40"/>
                        </w:rPr>
                      </w:pPr>
                      <w:r w:rsidRPr="006619A2">
                        <w:rPr>
                          <w:b/>
                          <w:i/>
                          <w:color w:val="3366FF"/>
                          <w:sz w:val="40"/>
                          <w:szCs w:val="40"/>
                        </w:rPr>
                        <w:t>w Wejherowie</w:t>
                      </w:r>
                    </w:p>
                    <w:p w:rsidR="00B56962" w:rsidRDefault="00B56962" w:rsidP="00B56962"/>
                  </w:txbxContent>
                </v:textbox>
              </v:shape>
            </w:pict>
          </mc:Fallback>
        </mc:AlternateContent>
      </w:r>
      <w:r w:rsidR="00464978">
        <w:object w:dxaOrig="5604" w:dyaOrig="44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77.25pt" o:ole="">
            <v:imagedata r:id="rId7" o:title=""/>
          </v:shape>
          <o:OLEObject Type="Embed" ProgID="CorelDRAW.Graphic.9" ShapeID="_x0000_i1025" DrawAspect="Content" ObjectID="_1716977092" r:id="rId8"/>
        </w:object>
      </w:r>
      <w:r>
        <w:t xml:space="preserve">                                                                                                                     </w:t>
      </w:r>
      <w:r>
        <w:object w:dxaOrig="5604" w:dyaOrig="4483">
          <v:shape id="_x0000_i1026" type="#_x0000_t75" style="width:78pt;height:77.25pt" o:ole="">
            <v:imagedata r:id="rId7" o:title=""/>
          </v:shape>
          <o:OLEObject Type="Embed" ProgID="CorelDRAW.Graphic.9" ShapeID="_x0000_i1026" DrawAspect="Content" ObjectID="_1716977093" r:id="rId9"/>
        </w:object>
      </w:r>
      <w:r>
        <w:t xml:space="preserve">                                                                                                        </w:t>
      </w:r>
      <w:r w:rsidRPr="00E976F4">
        <w:rPr>
          <w:b/>
          <w:i/>
          <w:sz w:val="32"/>
          <w:szCs w:val="32"/>
        </w:rPr>
        <w:t>Niepubliczne Liceum Ogólnokształcące</w:t>
      </w:r>
    </w:p>
    <w:p w:rsidR="00B56962" w:rsidRPr="00E976F4" w:rsidRDefault="00B56962" w:rsidP="00B56962">
      <w:pPr>
        <w:jc w:val="center"/>
        <w:rPr>
          <w:i/>
          <w:sz w:val="32"/>
          <w:szCs w:val="32"/>
        </w:rPr>
      </w:pPr>
      <w:r w:rsidRPr="00E976F4">
        <w:rPr>
          <w:b/>
          <w:i/>
          <w:sz w:val="32"/>
          <w:szCs w:val="32"/>
        </w:rPr>
        <w:t xml:space="preserve"> dla Dorosłych w Wejherowie</w:t>
      </w:r>
    </w:p>
    <w:p w:rsidR="00B56962" w:rsidRDefault="00B56962" w:rsidP="00B56962">
      <w:pPr>
        <w:pStyle w:val="Nagwek1"/>
        <w:rPr>
          <w:sz w:val="20"/>
        </w:rPr>
      </w:pPr>
    </w:p>
    <w:p w:rsidR="00B56962" w:rsidRDefault="00B56962" w:rsidP="00B56962">
      <w:pPr>
        <w:pStyle w:val="Nagwek1"/>
        <w:rPr>
          <w:sz w:val="20"/>
        </w:rPr>
      </w:pPr>
      <w:r w:rsidRPr="00431328">
        <w:rPr>
          <w:sz w:val="20"/>
        </w:rPr>
        <w:t>Umowa o naukę</w:t>
      </w:r>
    </w:p>
    <w:p w:rsidR="00B56962" w:rsidRPr="00431328" w:rsidRDefault="00B56962" w:rsidP="00B56962">
      <w:pPr>
        <w:jc w:val="both"/>
      </w:pPr>
    </w:p>
    <w:p w:rsidR="00B56962" w:rsidRPr="00431328" w:rsidRDefault="00B56962" w:rsidP="00B56962">
      <w:pPr>
        <w:pStyle w:val="Tekstpodstawowy2"/>
        <w:spacing w:line="360" w:lineRule="auto"/>
        <w:rPr>
          <w:sz w:val="20"/>
        </w:rPr>
      </w:pPr>
      <w:r w:rsidRPr="00431328">
        <w:rPr>
          <w:sz w:val="20"/>
        </w:rPr>
        <w:t xml:space="preserve">zawarta w dniu ........................... w Wejherowie pomiędzy Niepublicznym Liceum Ogólnokształcącym dla Dorosłych z siedzibą w Wejherowie Os. Kaszubskie 27 reprezentowaną przez mgr Janusza Krzysztofa </w:t>
      </w:r>
      <w:proofErr w:type="spellStart"/>
      <w:r w:rsidRPr="00431328">
        <w:rPr>
          <w:sz w:val="20"/>
        </w:rPr>
        <w:t>Rączkiewicza</w:t>
      </w:r>
      <w:proofErr w:type="spellEnd"/>
      <w:r w:rsidRPr="00431328">
        <w:rPr>
          <w:sz w:val="20"/>
        </w:rPr>
        <w:t xml:space="preserve"> –Dyrektora Zespołu, zwaną dalej „szkołą”</w:t>
      </w:r>
    </w:p>
    <w:p w:rsidR="00B56962" w:rsidRPr="00431328" w:rsidRDefault="00B56962" w:rsidP="00B56962">
      <w:pPr>
        <w:jc w:val="both"/>
      </w:pPr>
      <w:r w:rsidRPr="00431328">
        <w:t>a .......................................................................................................................................................................................</w:t>
      </w:r>
    </w:p>
    <w:p w:rsidR="00B56962" w:rsidRPr="00431328" w:rsidRDefault="00B56962" w:rsidP="00B56962">
      <w:pPr>
        <w:jc w:val="both"/>
      </w:pPr>
    </w:p>
    <w:p w:rsidR="00B56962" w:rsidRPr="00431328" w:rsidRDefault="00B56962" w:rsidP="00B56962">
      <w:pPr>
        <w:jc w:val="both"/>
      </w:pPr>
      <w:r w:rsidRPr="00431328">
        <w:t>zam. ................................................................................................................................................................................</w:t>
      </w:r>
    </w:p>
    <w:p w:rsidR="00B56962" w:rsidRPr="00431328" w:rsidRDefault="00B56962" w:rsidP="00B56962">
      <w:pPr>
        <w:spacing w:before="120" w:line="360" w:lineRule="auto"/>
        <w:jc w:val="both"/>
      </w:pPr>
      <w:r w:rsidRPr="00431328">
        <w:t xml:space="preserve">zwanym dalej „słuchaczem” , o treści następującej : </w:t>
      </w:r>
    </w:p>
    <w:p w:rsidR="00B56962" w:rsidRPr="00431328" w:rsidRDefault="00B56962" w:rsidP="00B56962">
      <w:pPr>
        <w:spacing w:line="312" w:lineRule="auto"/>
        <w:jc w:val="center"/>
        <w:rPr>
          <w:b/>
        </w:rPr>
      </w:pPr>
      <w:r w:rsidRPr="00431328">
        <w:rPr>
          <w:b/>
        </w:rPr>
        <w:t>§ 1</w:t>
      </w:r>
    </w:p>
    <w:p w:rsidR="00B56962" w:rsidRPr="00431328" w:rsidRDefault="00B56962" w:rsidP="00B56962">
      <w:pPr>
        <w:pStyle w:val="Tekstpodstawowy"/>
        <w:spacing w:line="312" w:lineRule="auto"/>
        <w:rPr>
          <w:rFonts w:ascii="Times New Roman" w:hAnsi="Times New Roman"/>
        </w:rPr>
      </w:pPr>
      <w:r w:rsidRPr="00431328">
        <w:rPr>
          <w:rFonts w:ascii="Times New Roman" w:hAnsi="Times New Roman"/>
        </w:rPr>
        <w:t xml:space="preserve">Przedmiotem umowy jest organizacja konsultacji, sprawdzanie prac kontrolnych, egzaminów, oraz innych koniecznych działań </w:t>
      </w:r>
      <w:r w:rsidR="003D0007">
        <w:rPr>
          <w:rFonts w:ascii="Times New Roman" w:hAnsi="Times New Roman"/>
        </w:rPr>
        <w:br/>
      </w:r>
      <w:r w:rsidRPr="00431328">
        <w:rPr>
          <w:rFonts w:ascii="Times New Roman" w:hAnsi="Times New Roman"/>
        </w:rPr>
        <w:t xml:space="preserve">w celu umożliwienia nauki w systemie zaocznym słuchaczowi </w:t>
      </w:r>
    </w:p>
    <w:p w:rsidR="00B56962" w:rsidRPr="00431328" w:rsidRDefault="00B56962" w:rsidP="00B56962">
      <w:pPr>
        <w:pStyle w:val="Tekstpodstawowy"/>
        <w:spacing w:line="312" w:lineRule="auto"/>
        <w:jc w:val="center"/>
        <w:rPr>
          <w:rFonts w:ascii="Times New Roman" w:hAnsi="Times New Roman"/>
        </w:rPr>
      </w:pPr>
      <w:r w:rsidRPr="00431328">
        <w:rPr>
          <w:rFonts w:ascii="Times New Roman" w:hAnsi="Times New Roman"/>
        </w:rPr>
        <w:t>............................................................................................</w:t>
      </w:r>
    </w:p>
    <w:p w:rsidR="00B56962" w:rsidRPr="00431328" w:rsidRDefault="00B56962" w:rsidP="00B56962">
      <w:pPr>
        <w:spacing w:line="312" w:lineRule="auto"/>
        <w:jc w:val="center"/>
        <w:rPr>
          <w:b/>
          <w:sz w:val="16"/>
          <w:szCs w:val="16"/>
        </w:rPr>
      </w:pPr>
      <w:r w:rsidRPr="00431328">
        <w:rPr>
          <w:b/>
          <w:sz w:val="16"/>
          <w:szCs w:val="16"/>
        </w:rPr>
        <w:t>(imię i nazwisko słuchacza)</w:t>
      </w:r>
    </w:p>
    <w:p w:rsidR="00B56962" w:rsidRPr="00431328" w:rsidRDefault="00B56962" w:rsidP="00B56962">
      <w:pPr>
        <w:spacing w:line="312" w:lineRule="auto"/>
        <w:jc w:val="both"/>
      </w:pPr>
      <w:r w:rsidRPr="00431328">
        <w:t xml:space="preserve">w danym cyklu edukacyjnym </w:t>
      </w:r>
      <w:proofErr w:type="spellStart"/>
      <w:r w:rsidRPr="00431328">
        <w:t>tj</w:t>
      </w:r>
      <w:proofErr w:type="spellEnd"/>
      <w:r w:rsidRPr="00431328">
        <w:t xml:space="preserve">: w latach szkolnych </w:t>
      </w:r>
      <w:r w:rsidR="00E31ED8">
        <w:t>2022</w:t>
      </w:r>
      <w:r w:rsidR="007A4A4C">
        <w:t>/2025</w:t>
      </w:r>
      <w:r>
        <w:t xml:space="preserve"> </w:t>
      </w:r>
      <w:r w:rsidRPr="00431328">
        <w:t xml:space="preserve">w Niepublicznym Liceum Ogólnokształcącym dla Dorosłych </w:t>
      </w:r>
      <w:r w:rsidR="003D0007">
        <w:br/>
      </w:r>
      <w:r w:rsidRPr="00431328">
        <w:t>w Wejherowie.</w:t>
      </w:r>
    </w:p>
    <w:p w:rsidR="00B56962" w:rsidRPr="00431328" w:rsidRDefault="00B56962" w:rsidP="00B56962">
      <w:pPr>
        <w:spacing w:line="312" w:lineRule="auto"/>
        <w:jc w:val="center"/>
        <w:rPr>
          <w:b/>
        </w:rPr>
      </w:pPr>
      <w:r w:rsidRPr="00431328">
        <w:rPr>
          <w:b/>
        </w:rPr>
        <w:t>§ 2</w:t>
      </w:r>
    </w:p>
    <w:p w:rsidR="00B56962" w:rsidRPr="00431328" w:rsidRDefault="00B56962" w:rsidP="00B56962">
      <w:pPr>
        <w:spacing w:line="312" w:lineRule="auto"/>
      </w:pPr>
      <w:r w:rsidRPr="00431328">
        <w:t xml:space="preserve">Szkoła działa na  podstawie przepisów art. 7 ust. </w:t>
      </w:r>
      <w:smartTag w:uri="urn:schemas-microsoft-com:office:smarttags" w:element="date">
        <w:smartTagPr>
          <w:attr w:name="Year" w:val="82"/>
          <w:attr w:name="Day" w:val="3"/>
          <w:attr w:name="Month" w:val="1"/>
          <w:attr w:name="ls" w:val="trans"/>
        </w:smartTagPr>
        <w:r w:rsidRPr="00431328">
          <w:t>3 i 82</w:t>
        </w:r>
      </w:smartTag>
      <w:r w:rsidRPr="00431328">
        <w:t xml:space="preserve"> ust. 3 i 3a ustawy z dnia </w:t>
      </w:r>
      <w:smartTag w:uri="urn:schemas-microsoft-com:office:smarttags" w:element="date">
        <w:smartTagPr>
          <w:attr w:name="Year" w:val="1991"/>
          <w:attr w:name="Day" w:val="7"/>
          <w:attr w:name="Month" w:val="9"/>
          <w:attr w:name="ls" w:val="trans"/>
        </w:smartTagPr>
        <w:r w:rsidRPr="00431328">
          <w:t>7 września 1991</w:t>
        </w:r>
      </w:smartTag>
      <w:r w:rsidRPr="00431328">
        <w:t>r  o systemie oświaty (</w:t>
      </w:r>
      <w:r w:rsidRPr="00B56962">
        <w:rPr>
          <w:rFonts w:eastAsia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Dz. U. </w:t>
      </w:r>
      <w:r w:rsidR="003D0007">
        <w:rPr>
          <w:rFonts w:eastAsia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B56962">
        <w:rPr>
          <w:rFonts w:eastAsia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2004 r. Nr 256, poz. 2572; ze zm.</w:t>
      </w:r>
      <w:r w:rsidRPr="00431328">
        <w:t xml:space="preserve">) oraz wpisu do ewidencji szkół i placówek niepublicznych prowadzonej przez Starostę Wejherowskiego pod nr 55.                         </w:t>
      </w:r>
    </w:p>
    <w:p w:rsidR="00B56962" w:rsidRPr="00431328" w:rsidRDefault="00B56962" w:rsidP="00B56962">
      <w:pPr>
        <w:spacing w:line="312" w:lineRule="auto"/>
        <w:jc w:val="center"/>
      </w:pPr>
      <w:r w:rsidRPr="00431328">
        <w:rPr>
          <w:b/>
        </w:rPr>
        <w:t>§ 3</w:t>
      </w:r>
    </w:p>
    <w:p w:rsidR="00B56962" w:rsidRPr="00431328" w:rsidRDefault="00B56962" w:rsidP="00B56962">
      <w:pPr>
        <w:pStyle w:val="Tekstpodstawowy"/>
        <w:spacing w:before="120" w:line="360" w:lineRule="auto"/>
        <w:rPr>
          <w:rFonts w:ascii="Times New Roman" w:hAnsi="Times New Roman"/>
        </w:rPr>
      </w:pPr>
      <w:r w:rsidRPr="00431328">
        <w:rPr>
          <w:rFonts w:ascii="Times New Roman" w:hAnsi="Times New Roman"/>
        </w:rPr>
        <w:t>Szkoła realizując zadania statutowe zobowiązuje się w szczególności do:</w:t>
      </w:r>
    </w:p>
    <w:p w:rsidR="00B56962" w:rsidRPr="00431328" w:rsidRDefault="00B56962" w:rsidP="00B56962">
      <w:pPr>
        <w:tabs>
          <w:tab w:val="left" w:pos="426"/>
        </w:tabs>
        <w:spacing w:line="360" w:lineRule="auto"/>
        <w:ind w:left="709" w:hanging="709"/>
        <w:jc w:val="both"/>
      </w:pPr>
      <w:r w:rsidRPr="00431328">
        <w:rPr>
          <w:snapToGrid w:val="0"/>
        </w:rPr>
        <w:tab/>
        <w:t>1)</w:t>
      </w:r>
      <w:r w:rsidRPr="00431328">
        <w:rPr>
          <w:snapToGrid w:val="0"/>
        </w:rPr>
        <w:tab/>
        <w:t xml:space="preserve">realizacji  celów i zadań określonych w ustawie oraz przepisach wydanych na jej podstawie, koncentrując się na prowadzeniu działalności dydaktycznej w celu </w:t>
      </w:r>
      <w:r w:rsidRPr="00431328">
        <w:t xml:space="preserve">uzyskania przez słuchaczy  wykształcenia średniego ogólnego </w:t>
      </w:r>
      <w:r w:rsidR="003D0007">
        <w:br/>
      </w:r>
      <w:r w:rsidRPr="00431328">
        <w:t>z możliwością uzyskania świadectwa dojrzałości,</w:t>
      </w:r>
    </w:p>
    <w:p w:rsidR="00B56962" w:rsidRPr="00431328" w:rsidRDefault="00B56962" w:rsidP="00B56962">
      <w:pPr>
        <w:pStyle w:val="Tekstpodstawowywcity"/>
        <w:tabs>
          <w:tab w:val="left" w:pos="426"/>
        </w:tabs>
        <w:spacing w:line="360" w:lineRule="auto"/>
        <w:ind w:left="709" w:hanging="709"/>
        <w:jc w:val="both"/>
        <w:rPr>
          <w:rFonts w:ascii="Times New Roman" w:hAnsi="Times New Roman"/>
          <w:sz w:val="20"/>
        </w:rPr>
      </w:pPr>
      <w:r w:rsidRPr="00431328">
        <w:rPr>
          <w:rFonts w:ascii="Times New Roman" w:hAnsi="Times New Roman"/>
          <w:snapToGrid w:val="0"/>
          <w:sz w:val="20"/>
        </w:rPr>
        <w:tab/>
        <w:t>2) realizacji treści programowych w zakresie i na zasadach określonych w podstawie programowej kształcenia ogólnego dla dorosłych,</w:t>
      </w:r>
    </w:p>
    <w:p w:rsidR="00B56962" w:rsidRPr="00431328" w:rsidRDefault="00B56962" w:rsidP="00B56962">
      <w:pPr>
        <w:tabs>
          <w:tab w:val="left" w:pos="426"/>
        </w:tabs>
        <w:spacing w:line="360" w:lineRule="auto"/>
        <w:ind w:left="709" w:hanging="709"/>
        <w:jc w:val="both"/>
        <w:rPr>
          <w:snapToGrid w:val="0"/>
        </w:rPr>
      </w:pPr>
      <w:r w:rsidRPr="00431328">
        <w:rPr>
          <w:snapToGrid w:val="0"/>
        </w:rPr>
        <w:tab/>
        <w:t>3)</w:t>
      </w:r>
      <w:r w:rsidRPr="00431328">
        <w:rPr>
          <w:snapToGrid w:val="0"/>
        </w:rPr>
        <w:tab/>
        <w:t>kierowania samodzielną nauką słuchaczy, ułatwiając im osiąganie jak najlepszych wyników,</w:t>
      </w:r>
    </w:p>
    <w:p w:rsidR="00B56962" w:rsidRPr="00431328" w:rsidRDefault="00B56962" w:rsidP="00B56962">
      <w:pPr>
        <w:tabs>
          <w:tab w:val="left" w:pos="426"/>
        </w:tabs>
        <w:spacing w:line="360" w:lineRule="auto"/>
        <w:ind w:left="709" w:hanging="709"/>
        <w:jc w:val="both"/>
        <w:rPr>
          <w:snapToGrid w:val="0"/>
        </w:rPr>
      </w:pPr>
      <w:r w:rsidRPr="00431328">
        <w:rPr>
          <w:snapToGrid w:val="0"/>
        </w:rPr>
        <w:tab/>
        <w:t>4)</w:t>
      </w:r>
      <w:r w:rsidRPr="00431328">
        <w:rPr>
          <w:snapToGrid w:val="0"/>
        </w:rPr>
        <w:tab/>
        <w:t>zapoznania słuchaczy z programami nauczania,</w:t>
      </w:r>
    </w:p>
    <w:p w:rsidR="00B56962" w:rsidRPr="00431328" w:rsidRDefault="00B56962" w:rsidP="00B56962">
      <w:pPr>
        <w:pStyle w:val="Tekstpodstawowywcity"/>
        <w:tabs>
          <w:tab w:val="left" w:pos="426"/>
        </w:tabs>
        <w:spacing w:line="360" w:lineRule="auto"/>
        <w:ind w:left="709" w:hanging="709"/>
        <w:jc w:val="both"/>
        <w:rPr>
          <w:rFonts w:ascii="Times New Roman" w:hAnsi="Times New Roman"/>
          <w:snapToGrid w:val="0"/>
          <w:sz w:val="20"/>
        </w:rPr>
      </w:pPr>
      <w:r w:rsidRPr="00431328">
        <w:rPr>
          <w:rFonts w:ascii="Times New Roman" w:hAnsi="Times New Roman"/>
          <w:snapToGrid w:val="0"/>
          <w:sz w:val="20"/>
        </w:rPr>
        <w:tab/>
        <w:t>5)</w:t>
      </w:r>
      <w:r w:rsidRPr="00431328">
        <w:rPr>
          <w:rFonts w:ascii="Times New Roman" w:hAnsi="Times New Roman"/>
          <w:snapToGrid w:val="0"/>
          <w:sz w:val="20"/>
        </w:rPr>
        <w:tab/>
        <w:t xml:space="preserve">udzielania pomocy w zaopatrzeniu słuchaczy w podręczniki poradniki, komentarze metodyczne </w:t>
      </w:r>
      <w:r w:rsidRPr="00431328">
        <w:rPr>
          <w:rFonts w:ascii="Times New Roman" w:hAnsi="Times New Roman"/>
          <w:snapToGrid w:val="0"/>
          <w:sz w:val="20"/>
        </w:rPr>
        <w:br/>
        <w:t>i inne materiały dostosowane do zaocznej formy kształcenia,</w:t>
      </w:r>
    </w:p>
    <w:p w:rsidR="00B56962" w:rsidRPr="00431328" w:rsidRDefault="00B56962" w:rsidP="00B56962">
      <w:pPr>
        <w:tabs>
          <w:tab w:val="left" w:pos="426"/>
        </w:tabs>
        <w:spacing w:line="360" w:lineRule="auto"/>
        <w:ind w:left="709" w:hanging="709"/>
        <w:jc w:val="both"/>
        <w:rPr>
          <w:snapToGrid w:val="0"/>
        </w:rPr>
      </w:pPr>
      <w:r w:rsidRPr="00431328">
        <w:rPr>
          <w:snapToGrid w:val="0"/>
        </w:rPr>
        <w:tab/>
        <w:t>6)</w:t>
      </w:r>
      <w:r w:rsidRPr="00431328">
        <w:rPr>
          <w:snapToGrid w:val="0"/>
        </w:rPr>
        <w:tab/>
        <w:t>udzielania porad w sprawie nauki bezpośrednio oraz w drodze korespondencji,</w:t>
      </w:r>
    </w:p>
    <w:p w:rsidR="00B56962" w:rsidRPr="00431328" w:rsidRDefault="00B56962" w:rsidP="00B56962">
      <w:pPr>
        <w:tabs>
          <w:tab w:val="left" w:pos="426"/>
        </w:tabs>
        <w:spacing w:line="360" w:lineRule="auto"/>
        <w:jc w:val="both"/>
        <w:rPr>
          <w:snapToGrid w:val="0"/>
        </w:rPr>
      </w:pPr>
      <w:r w:rsidRPr="00431328">
        <w:rPr>
          <w:snapToGrid w:val="0"/>
        </w:rPr>
        <w:tab/>
        <w:t>7)</w:t>
      </w:r>
      <w:r w:rsidRPr="00431328">
        <w:rPr>
          <w:snapToGrid w:val="0"/>
        </w:rPr>
        <w:tab/>
        <w:t>oceniania prac kontrolnych,</w:t>
      </w:r>
    </w:p>
    <w:p w:rsidR="00B56962" w:rsidRPr="00431328" w:rsidRDefault="00B56962" w:rsidP="00B56962">
      <w:pPr>
        <w:pStyle w:val="Tekstpodstawowy"/>
        <w:tabs>
          <w:tab w:val="left" w:pos="426"/>
        </w:tabs>
        <w:spacing w:before="0" w:line="360" w:lineRule="auto"/>
        <w:rPr>
          <w:rFonts w:ascii="Times New Roman" w:hAnsi="Times New Roman"/>
          <w:snapToGrid w:val="0"/>
        </w:rPr>
      </w:pPr>
      <w:r w:rsidRPr="00431328">
        <w:rPr>
          <w:rFonts w:ascii="Times New Roman" w:hAnsi="Times New Roman"/>
          <w:snapToGrid w:val="0"/>
        </w:rPr>
        <w:tab/>
        <w:t>8)</w:t>
      </w:r>
      <w:r w:rsidRPr="00431328">
        <w:rPr>
          <w:rFonts w:ascii="Times New Roman" w:hAnsi="Times New Roman"/>
          <w:snapToGrid w:val="0"/>
        </w:rPr>
        <w:tab/>
        <w:t xml:space="preserve">przeprowadzania egzaminów.                        </w:t>
      </w:r>
    </w:p>
    <w:p w:rsidR="00B56962" w:rsidRDefault="00B56962" w:rsidP="00B56962">
      <w:pPr>
        <w:pStyle w:val="Tekstpodstawowy"/>
        <w:tabs>
          <w:tab w:val="left" w:pos="426"/>
        </w:tabs>
        <w:spacing w:before="0" w:line="312" w:lineRule="auto"/>
        <w:rPr>
          <w:rFonts w:ascii="Times New Roman" w:hAnsi="Times New Roman"/>
          <w:snapToGrid w:val="0"/>
        </w:rPr>
      </w:pPr>
    </w:p>
    <w:p w:rsidR="00B56962" w:rsidRPr="00431328" w:rsidRDefault="00B56962" w:rsidP="00B56962">
      <w:pPr>
        <w:pStyle w:val="Tekstpodstawowy"/>
        <w:tabs>
          <w:tab w:val="left" w:pos="426"/>
        </w:tabs>
        <w:spacing w:before="0" w:line="312" w:lineRule="auto"/>
        <w:jc w:val="center"/>
        <w:rPr>
          <w:rFonts w:ascii="Times New Roman" w:hAnsi="Times New Roman"/>
          <w:snapToGrid w:val="0"/>
        </w:rPr>
      </w:pPr>
      <w:r w:rsidRPr="00431328">
        <w:rPr>
          <w:rFonts w:ascii="Times New Roman" w:hAnsi="Times New Roman"/>
          <w:b/>
        </w:rPr>
        <w:t>§ 4</w:t>
      </w:r>
    </w:p>
    <w:p w:rsidR="00B56962" w:rsidRPr="00431328" w:rsidRDefault="00B56962" w:rsidP="00B56962">
      <w:pPr>
        <w:spacing w:line="312" w:lineRule="auto"/>
        <w:ind w:left="284" w:hanging="284"/>
        <w:jc w:val="both"/>
      </w:pPr>
      <w:r w:rsidRPr="00431328">
        <w:t xml:space="preserve">1. </w:t>
      </w:r>
      <w:r w:rsidRPr="00431328">
        <w:tab/>
        <w:t>Nauka w szkole jest odpłatna.</w:t>
      </w:r>
    </w:p>
    <w:p w:rsidR="00B56962" w:rsidRPr="00431328" w:rsidRDefault="00B56962" w:rsidP="00B56962">
      <w:pPr>
        <w:spacing w:line="312" w:lineRule="auto"/>
        <w:ind w:left="284" w:hanging="284"/>
        <w:jc w:val="both"/>
      </w:pPr>
      <w:r w:rsidRPr="00431328">
        <w:lastRenderedPageBreak/>
        <w:t xml:space="preserve">2. </w:t>
      </w:r>
      <w:r w:rsidRPr="00431328">
        <w:tab/>
        <w:t>Wys</w:t>
      </w:r>
      <w:r>
        <w:t>ok</w:t>
      </w:r>
      <w:r w:rsidR="000A3F3B">
        <w:t>ość czesnego za naukę wynosi 16</w:t>
      </w:r>
      <w:bookmarkStart w:id="0" w:name="_GoBack"/>
      <w:bookmarkEnd w:id="0"/>
      <w:r w:rsidR="007A4B73">
        <w:t>0</w:t>
      </w:r>
      <w:r>
        <w:t>,- zł. / sto</w:t>
      </w:r>
      <w:r w:rsidRPr="00431328">
        <w:t xml:space="preserve"> </w:t>
      </w:r>
      <w:r w:rsidR="004436EA">
        <w:t>pię</w:t>
      </w:r>
      <w:r w:rsidR="002848E6">
        <w:t>ć</w:t>
      </w:r>
      <w:r w:rsidR="004436EA">
        <w:t>dziesiąt</w:t>
      </w:r>
      <w:r w:rsidR="007A4B73">
        <w:t xml:space="preserve"> </w:t>
      </w:r>
      <w:r w:rsidRPr="00431328">
        <w:t>złotych / miesięcznie.</w:t>
      </w:r>
      <w:r w:rsidRPr="00431328">
        <w:br/>
        <w:t>Czesne płatne jest przez 10 miesięcy.</w:t>
      </w:r>
    </w:p>
    <w:p w:rsidR="00B56962" w:rsidRPr="00431328" w:rsidRDefault="00B56962" w:rsidP="00B56962">
      <w:pPr>
        <w:spacing w:line="312" w:lineRule="auto"/>
        <w:jc w:val="both"/>
      </w:pPr>
      <w:r w:rsidRPr="00431328">
        <w:t>3. Wysokość czesnego może ulec zmianie bez konieczności wypowiedzenia umowy. Podwyżka czesnego w ciągu roku szkolnego nie może przekroczyć stopnia inflacji ogłoszonego przez GUS.</w:t>
      </w:r>
    </w:p>
    <w:p w:rsidR="00B56962" w:rsidRPr="00431328" w:rsidRDefault="00B56962" w:rsidP="00B56962">
      <w:pPr>
        <w:spacing w:before="120" w:after="120" w:line="312" w:lineRule="auto"/>
        <w:jc w:val="center"/>
        <w:rPr>
          <w:b/>
        </w:rPr>
      </w:pPr>
      <w:r w:rsidRPr="00431328">
        <w:rPr>
          <w:b/>
        </w:rPr>
        <w:t>§ 5</w:t>
      </w:r>
    </w:p>
    <w:p w:rsidR="00B56962" w:rsidRPr="00431328" w:rsidRDefault="00B56962" w:rsidP="00B56962">
      <w:pPr>
        <w:numPr>
          <w:ilvl w:val="0"/>
          <w:numId w:val="1"/>
        </w:numPr>
        <w:tabs>
          <w:tab w:val="left" w:pos="284"/>
        </w:tabs>
        <w:spacing w:line="312" w:lineRule="auto"/>
        <w:jc w:val="both"/>
      </w:pPr>
      <w:r w:rsidRPr="00431328">
        <w:t xml:space="preserve">Czesne, o którym mowa w § 4, płatne są z góry w terminie do 15 dnia każdego miesiąca kalendarzowego </w:t>
      </w:r>
      <w:r w:rsidRPr="00431328">
        <w:br/>
        <w:t xml:space="preserve">w sekretariacie szkoły lub na konto (Zespół Szkół Niepublicznych w Wejherowie Os. Kaszubskie 27 Bank PKO </w:t>
      </w:r>
    </w:p>
    <w:p w:rsidR="00B56962" w:rsidRPr="00431328" w:rsidRDefault="00B56962" w:rsidP="00B56962">
      <w:pPr>
        <w:tabs>
          <w:tab w:val="left" w:pos="284"/>
        </w:tabs>
        <w:spacing w:line="312" w:lineRule="auto"/>
        <w:ind w:left="360"/>
        <w:jc w:val="both"/>
      </w:pPr>
      <w:r w:rsidRPr="00431328">
        <w:t>Nr 73 1240 5598 1111 0010 3394 3779).</w:t>
      </w:r>
    </w:p>
    <w:p w:rsidR="00B56962" w:rsidRDefault="00B56962" w:rsidP="00B56962">
      <w:pPr>
        <w:tabs>
          <w:tab w:val="left" w:pos="360"/>
        </w:tabs>
        <w:spacing w:line="312" w:lineRule="auto"/>
        <w:ind w:left="360" w:hanging="360"/>
        <w:jc w:val="both"/>
      </w:pPr>
      <w:r w:rsidRPr="00431328">
        <w:t>2.</w:t>
      </w:r>
      <w:r w:rsidRPr="00431328">
        <w:tab/>
        <w:t xml:space="preserve">Czesne ulega zwiększeniu do kwoty 250,- (dwieście pięćdziesiąt złotych) w przypadku opuszczenie przez słuchacza ponad 50 % obowiązkowych zajęć edukacyjnych w miesiącu poprzedzającym obowiązek opłaty czesnego. </w:t>
      </w:r>
    </w:p>
    <w:p w:rsidR="00B56962" w:rsidRPr="00431328" w:rsidRDefault="00B56962" w:rsidP="00B56962">
      <w:pPr>
        <w:tabs>
          <w:tab w:val="left" w:pos="360"/>
        </w:tabs>
        <w:spacing w:line="312" w:lineRule="auto"/>
        <w:ind w:left="360" w:hanging="360"/>
        <w:jc w:val="both"/>
      </w:pPr>
      <w:r>
        <w:t xml:space="preserve">3.   W przypadku o którym mowa w pkt. 2 w miesiącu czerwcu czesne obowiązuje w miesiącach lipiec-sierpień i wynosi 200 zł / dwieście złotych/ za każdy wymieniony miesiąc. </w:t>
      </w:r>
    </w:p>
    <w:p w:rsidR="00B56962" w:rsidRPr="00431328" w:rsidRDefault="00B56962" w:rsidP="00B56962">
      <w:pPr>
        <w:tabs>
          <w:tab w:val="left" w:pos="360"/>
        </w:tabs>
        <w:spacing w:line="312" w:lineRule="auto"/>
        <w:ind w:left="360" w:hanging="360"/>
        <w:jc w:val="both"/>
      </w:pPr>
      <w:r>
        <w:t>4</w:t>
      </w:r>
      <w:r w:rsidRPr="00431328">
        <w:t xml:space="preserve">.   W razie opóźnienia w opłacie czesnego mogą być pobierane będą umowne odsetki za zwłokę w wysokości </w:t>
      </w:r>
    </w:p>
    <w:p w:rsidR="00B56962" w:rsidRPr="00431328" w:rsidRDefault="00B56962" w:rsidP="00B56962">
      <w:pPr>
        <w:tabs>
          <w:tab w:val="left" w:pos="284"/>
          <w:tab w:val="left" w:pos="6720"/>
        </w:tabs>
        <w:spacing w:line="312" w:lineRule="auto"/>
        <w:ind w:left="284" w:hanging="284"/>
        <w:jc w:val="both"/>
      </w:pPr>
      <w:r>
        <w:tab/>
        <w:t>1 zł</w:t>
      </w:r>
      <w:r w:rsidRPr="00431328">
        <w:t xml:space="preserve"> za dzień zwłoki.                                               </w:t>
      </w:r>
    </w:p>
    <w:p w:rsidR="00B56962" w:rsidRPr="00431328" w:rsidRDefault="00B56962" w:rsidP="00B56962">
      <w:pPr>
        <w:tabs>
          <w:tab w:val="left" w:pos="284"/>
          <w:tab w:val="left" w:pos="6720"/>
        </w:tabs>
        <w:spacing w:line="312" w:lineRule="auto"/>
        <w:ind w:left="284" w:hanging="284"/>
        <w:jc w:val="center"/>
      </w:pPr>
      <w:r w:rsidRPr="00431328">
        <w:rPr>
          <w:b/>
        </w:rPr>
        <w:t>§ 6</w:t>
      </w:r>
    </w:p>
    <w:p w:rsidR="00B56962" w:rsidRPr="00431328" w:rsidRDefault="00B56962" w:rsidP="00B56962">
      <w:pPr>
        <w:spacing w:line="312" w:lineRule="auto"/>
        <w:jc w:val="both"/>
      </w:pPr>
      <w:r w:rsidRPr="00431328">
        <w:t>Słuchacz zobowiązuje się do przestrzegania Statutu i Regulaminu Szkoły, zarządzeń porządkowych Dyrektora Szkoły oraz do:</w:t>
      </w:r>
    </w:p>
    <w:p w:rsidR="00B56962" w:rsidRPr="00431328" w:rsidRDefault="00B56962" w:rsidP="00B56962">
      <w:pPr>
        <w:tabs>
          <w:tab w:val="left" w:pos="426"/>
        </w:tabs>
        <w:spacing w:line="312" w:lineRule="auto"/>
        <w:jc w:val="both"/>
      </w:pPr>
      <w:r w:rsidRPr="00431328">
        <w:tab/>
        <w:t>1) terminowego opłacania czesnego o którym mowa w § 4 ,</w:t>
      </w:r>
    </w:p>
    <w:p w:rsidR="00B56962" w:rsidRDefault="00B56962" w:rsidP="00B56962">
      <w:pPr>
        <w:tabs>
          <w:tab w:val="left" w:pos="426"/>
        </w:tabs>
        <w:spacing w:line="312" w:lineRule="auto"/>
        <w:jc w:val="both"/>
      </w:pPr>
      <w:r w:rsidRPr="00431328">
        <w:tab/>
        <w:t>2) wpłacenia wpisowego w kwocie 50,- /pięćdziesiąt złotych / Wpisowe nie podlega zwrotowi w razie rozwiązania umowy.</w:t>
      </w:r>
    </w:p>
    <w:p w:rsidR="00B56962" w:rsidRDefault="00B56962" w:rsidP="00B56962">
      <w:pPr>
        <w:shd w:val="clear" w:color="auto" w:fill="FFFFFF"/>
        <w:spacing w:line="360" w:lineRule="auto"/>
        <w:ind w:left="300"/>
        <w:jc w:val="both"/>
      </w:pPr>
      <w:r>
        <w:t xml:space="preserve">  3) Potwierdzania  własnoręcznym  podpisem uczestnictwa w  obowiązkowych  zajęciach  edukacyjnych  zgodnie  z </w:t>
      </w:r>
    </w:p>
    <w:p w:rsidR="00B56962" w:rsidRPr="00DF582D" w:rsidRDefault="0096524C" w:rsidP="00B56962">
      <w:pPr>
        <w:shd w:val="clear" w:color="auto" w:fill="FFFFFF"/>
        <w:spacing w:line="360" w:lineRule="auto"/>
        <w:ind w:left="300"/>
        <w:jc w:val="both"/>
      </w:pPr>
      <w:hyperlink r:id="rId10" w:history="1">
        <w:r w:rsidR="00B56962" w:rsidRPr="00DF582D">
          <w:rPr>
            <w:bCs/>
            <w:bdr w:val="none" w:sz="0" w:space="0" w:color="auto" w:frame="1"/>
          </w:rPr>
          <w:t>§ 10. 5.</w:t>
        </w:r>
        <w:r w:rsidR="00B56962" w:rsidRPr="00DF582D">
          <w:rPr>
            <w:bdr w:val="none" w:sz="0" w:space="0" w:color="auto" w:frame="1"/>
          </w:rPr>
          <w:t> Rozporządzenia Ministra Edukacji Narodowej z dnia 25 sierpnia 2017 r. w sprawie sposobu prowadzenia przez publiczne przedszkola, szkoły i placówki dokumentacji przebiegu nauczania, działalności wychowawczej i opiekuńczej oraz rodzajów tej dokumentacji</w:t>
        </w:r>
      </w:hyperlink>
      <w:r w:rsidR="00B56962" w:rsidRPr="00DF582D">
        <w:t>, ponosząc odpowiedzialność za prawidłowość podpisu.</w:t>
      </w:r>
    </w:p>
    <w:p w:rsidR="00B56962" w:rsidRPr="00431328" w:rsidRDefault="00B56962" w:rsidP="00B56962">
      <w:pPr>
        <w:spacing w:before="120" w:after="120" w:line="312" w:lineRule="auto"/>
        <w:jc w:val="center"/>
        <w:rPr>
          <w:b/>
        </w:rPr>
      </w:pPr>
      <w:r w:rsidRPr="00431328">
        <w:rPr>
          <w:b/>
        </w:rPr>
        <w:t>§ 7</w:t>
      </w:r>
    </w:p>
    <w:p w:rsidR="00B56962" w:rsidRPr="00431328" w:rsidRDefault="00B56962" w:rsidP="00B56962">
      <w:pPr>
        <w:spacing w:line="312" w:lineRule="auto"/>
        <w:jc w:val="both"/>
      </w:pPr>
      <w:r w:rsidRPr="00431328">
        <w:t>Umowa zostaje zawarta na okres cyklu kształcenia.</w:t>
      </w:r>
    </w:p>
    <w:p w:rsidR="00B56962" w:rsidRPr="00431328" w:rsidRDefault="00B56962" w:rsidP="00B56962">
      <w:pPr>
        <w:spacing w:before="120" w:after="120" w:line="312" w:lineRule="auto"/>
        <w:jc w:val="center"/>
        <w:rPr>
          <w:b/>
        </w:rPr>
      </w:pPr>
      <w:r w:rsidRPr="00431328">
        <w:rPr>
          <w:b/>
        </w:rPr>
        <w:t>§ 8</w:t>
      </w:r>
    </w:p>
    <w:p w:rsidR="00B56962" w:rsidRPr="00431328" w:rsidRDefault="00B56962" w:rsidP="00B56962">
      <w:pPr>
        <w:tabs>
          <w:tab w:val="left" w:pos="284"/>
        </w:tabs>
        <w:spacing w:line="312" w:lineRule="auto"/>
        <w:jc w:val="both"/>
      </w:pPr>
      <w:r w:rsidRPr="00431328">
        <w:t>1.</w:t>
      </w:r>
      <w:r w:rsidRPr="00431328">
        <w:tab/>
        <w:t>Umowa może zostać rozwiązania przez słuchacza z zachowaniem 1 miesięcznego okresu wypowiedzenia, ze skutkiem na koniec semestru tj. luty/czerwiec tylko w przypadkach losowych (</w:t>
      </w:r>
      <w:proofErr w:type="spellStart"/>
      <w:r w:rsidRPr="00431328">
        <w:t>tj</w:t>
      </w:r>
      <w:proofErr w:type="spellEnd"/>
      <w:r w:rsidRPr="00431328">
        <w:t xml:space="preserve"> niezależnych od słuchacza). Rozwiązanie umowy następuje wyłącznie na piśmie..  </w:t>
      </w:r>
    </w:p>
    <w:p w:rsidR="00B56962" w:rsidRPr="00431328" w:rsidRDefault="00B56962" w:rsidP="00B56962">
      <w:pPr>
        <w:tabs>
          <w:tab w:val="left" w:pos="284"/>
        </w:tabs>
        <w:spacing w:line="312" w:lineRule="auto"/>
        <w:jc w:val="both"/>
      </w:pPr>
      <w:r w:rsidRPr="00431328">
        <w:t>2.</w:t>
      </w:r>
      <w:r w:rsidRPr="00431328">
        <w:tab/>
        <w:t>Szkoła może rozwiązać umowę:</w:t>
      </w:r>
    </w:p>
    <w:p w:rsidR="00B56962" w:rsidRPr="00431328" w:rsidRDefault="00B56962" w:rsidP="00B56962">
      <w:pPr>
        <w:tabs>
          <w:tab w:val="left" w:pos="426"/>
        </w:tabs>
        <w:spacing w:line="312" w:lineRule="auto"/>
        <w:ind w:left="709" w:hanging="709"/>
        <w:jc w:val="both"/>
      </w:pPr>
      <w:r w:rsidRPr="00431328">
        <w:tab/>
        <w:t>1)</w:t>
      </w:r>
      <w:r w:rsidRPr="00431328">
        <w:tab/>
        <w:t>za 1 miesięcznym okresem wypowiedzenia, jeżeli słuchacz jest w zwłoce z zapłatą czesnego, co najmniej za dwa pełne okresy płatności, pomimo uprzedzenia na piśmie o zamiarze wypowiedzenia i wyznaczenia dodatkowego terminu do zapłaty</w:t>
      </w:r>
    </w:p>
    <w:p w:rsidR="00B56962" w:rsidRPr="00431328" w:rsidRDefault="00B56962" w:rsidP="00B56962">
      <w:pPr>
        <w:tabs>
          <w:tab w:val="left" w:pos="426"/>
        </w:tabs>
        <w:spacing w:line="312" w:lineRule="auto"/>
        <w:ind w:left="709" w:hanging="709"/>
      </w:pPr>
      <w:r w:rsidRPr="00431328">
        <w:t>2)</w:t>
      </w:r>
      <w:r w:rsidRPr="00431328">
        <w:tab/>
        <w:t xml:space="preserve">bez wypowiedzenia z powodu skreślenia słuchacza z listy słuchaczy Szkoły w przypadkach określonych </w:t>
      </w:r>
      <w:r w:rsidRPr="00431328">
        <w:br/>
        <w:t>w Statucie</w:t>
      </w:r>
      <w:r>
        <w:t>,</w:t>
      </w:r>
      <w:r w:rsidRPr="00431328">
        <w:t xml:space="preserve"> </w:t>
      </w:r>
      <w:r>
        <w:t xml:space="preserve">oraz w trybie jej wygaszania lub likwidacji. </w:t>
      </w:r>
      <w:r w:rsidRPr="00431328">
        <w:t xml:space="preserve">                                                            </w:t>
      </w:r>
    </w:p>
    <w:p w:rsidR="00B56962" w:rsidRPr="00431328" w:rsidRDefault="00B56962" w:rsidP="00B56962">
      <w:pPr>
        <w:tabs>
          <w:tab w:val="left" w:pos="426"/>
        </w:tabs>
        <w:spacing w:line="312" w:lineRule="auto"/>
        <w:ind w:left="709" w:hanging="709"/>
        <w:jc w:val="center"/>
      </w:pPr>
      <w:r w:rsidRPr="00431328">
        <w:rPr>
          <w:b/>
        </w:rPr>
        <w:t>§ 9</w:t>
      </w:r>
    </w:p>
    <w:p w:rsidR="00B56962" w:rsidRPr="00431328" w:rsidRDefault="00B56962" w:rsidP="00B56962">
      <w:pPr>
        <w:spacing w:line="312" w:lineRule="auto"/>
        <w:jc w:val="both"/>
      </w:pPr>
      <w:r w:rsidRPr="00431328">
        <w:t xml:space="preserve">Wszelkie zmiany postanowień umowy wymagają dla swej ważności formy pisemnej w postaci aneksu, </w:t>
      </w:r>
      <w:r w:rsidRPr="00431328">
        <w:br/>
        <w:t xml:space="preserve">z zastrzeżeniem § 4 ust. 3.           </w:t>
      </w:r>
      <w:r>
        <w:t xml:space="preserve">                           </w:t>
      </w:r>
    </w:p>
    <w:p w:rsidR="00B56962" w:rsidRPr="00431328" w:rsidRDefault="00B56962" w:rsidP="00B56962">
      <w:pPr>
        <w:spacing w:line="312" w:lineRule="auto"/>
        <w:jc w:val="center"/>
      </w:pPr>
      <w:r w:rsidRPr="00431328">
        <w:rPr>
          <w:b/>
        </w:rPr>
        <w:t>§10</w:t>
      </w:r>
    </w:p>
    <w:p w:rsidR="00B56962" w:rsidRPr="00431328" w:rsidRDefault="00B56962" w:rsidP="00B56962">
      <w:pPr>
        <w:spacing w:line="312" w:lineRule="auto"/>
        <w:jc w:val="both"/>
      </w:pPr>
      <w:r w:rsidRPr="00431328">
        <w:t xml:space="preserve">W sprawach nie uregulowanych niniejszą umową i Statutem Szkoły zastosowanie mieć będą przepisy Kodeksu Cywilnego.                                                                 </w:t>
      </w:r>
    </w:p>
    <w:p w:rsidR="00B56962" w:rsidRPr="00431328" w:rsidRDefault="00B56962" w:rsidP="00B56962">
      <w:pPr>
        <w:spacing w:line="312" w:lineRule="auto"/>
        <w:jc w:val="center"/>
      </w:pPr>
      <w:r w:rsidRPr="00431328">
        <w:rPr>
          <w:b/>
        </w:rPr>
        <w:t>§11</w:t>
      </w:r>
    </w:p>
    <w:p w:rsidR="00B56962" w:rsidRPr="00431328" w:rsidRDefault="00B56962" w:rsidP="00B56962">
      <w:pPr>
        <w:spacing w:line="312" w:lineRule="auto"/>
        <w:jc w:val="both"/>
      </w:pPr>
      <w:r w:rsidRPr="00431328">
        <w:t xml:space="preserve">Ewentualne spory powstałe na tle wykonania niniejszą umową rozstrzygane będą przez właściwe rzeczowo sądy powszechne z siedzibą w Wejherowie.                       </w:t>
      </w:r>
    </w:p>
    <w:p w:rsidR="00B56962" w:rsidRPr="00431328" w:rsidRDefault="00B56962" w:rsidP="00B56962">
      <w:pPr>
        <w:spacing w:line="312" w:lineRule="auto"/>
        <w:jc w:val="center"/>
      </w:pPr>
      <w:r w:rsidRPr="00431328">
        <w:rPr>
          <w:b/>
        </w:rPr>
        <w:t>§12</w:t>
      </w:r>
    </w:p>
    <w:p w:rsidR="00B56962" w:rsidRPr="00431328" w:rsidRDefault="00B56962" w:rsidP="00B56962">
      <w:pPr>
        <w:spacing w:line="312" w:lineRule="auto"/>
        <w:jc w:val="both"/>
      </w:pPr>
      <w:r w:rsidRPr="00431328">
        <w:t>Umowa została sporządzona w dwóch jednobrzmiących egzemplarzach, po jednym dla każdej ze stron</w:t>
      </w:r>
    </w:p>
    <w:p w:rsidR="00B56962" w:rsidRDefault="00B56962" w:rsidP="00B56962">
      <w:pPr>
        <w:spacing w:line="312" w:lineRule="auto"/>
        <w:jc w:val="both"/>
      </w:pPr>
    </w:p>
    <w:p w:rsidR="00B56962" w:rsidRPr="00431328" w:rsidRDefault="00B56962" w:rsidP="00B56962">
      <w:pPr>
        <w:spacing w:line="312" w:lineRule="auto"/>
        <w:ind w:left="708" w:firstLine="708"/>
        <w:jc w:val="both"/>
      </w:pPr>
      <w:r w:rsidRPr="00431328">
        <w:t xml:space="preserve">dyrektor                                                                    </w:t>
      </w:r>
      <w:r w:rsidRPr="00431328">
        <w:tab/>
      </w:r>
      <w:r w:rsidRPr="00431328">
        <w:tab/>
      </w:r>
      <w:r w:rsidRPr="00431328">
        <w:tab/>
        <w:t xml:space="preserve">          słuchacz</w:t>
      </w:r>
    </w:p>
    <w:p w:rsidR="0029601E" w:rsidRDefault="0029601E"/>
    <w:sectPr w:rsidR="0029601E" w:rsidSect="005C41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8" w:right="849" w:bottom="568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24C" w:rsidRDefault="0096524C">
      <w:r>
        <w:separator/>
      </w:r>
    </w:p>
  </w:endnote>
  <w:endnote w:type="continuationSeparator" w:id="0">
    <w:p w:rsidR="0096524C" w:rsidRDefault="00965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0CB" w:rsidRDefault="009652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0CB" w:rsidRDefault="0096524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0CB" w:rsidRDefault="009652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24C" w:rsidRDefault="0096524C">
      <w:r>
        <w:separator/>
      </w:r>
    </w:p>
  </w:footnote>
  <w:footnote w:type="continuationSeparator" w:id="0">
    <w:p w:rsidR="0096524C" w:rsidRDefault="00965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0CB" w:rsidRDefault="009652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0CB" w:rsidRDefault="009652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0CB" w:rsidRDefault="009652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87C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CA"/>
    <w:rsid w:val="000271F0"/>
    <w:rsid w:val="000723DC"/>
    <w:rsid w:val="000A3F3B"/>
    <w:rsid w:val="000B0A87"/>
    <w:rsid w:val="000E0CF1"/>
    <w:rsid w:val="001B3DC5"/>
    <w:rsid w:val="002848E6"/>
    <w:rsid w:val="0029601E"/>
    <w:rsid w:val="003D0007"/>
    <w:rsid w:val="003E6D66"/>
    <w:rsid w:val="004436EA"/>
    <w:rsid w:val="00464978"/>
    <w:rsid w:val="004F6D6A"/>
    <w:rsid w:val="005271CE"/>
    <w:rsid w:val="005B495C"/>
    <w:rsid w:val="00664949"/>
    <w:rsid w:val="006D1B9A"/>
    <w:rsid w:val="007A4A4C"/>
    <w:rsid w:val="007A4B73"/>
    <w:rsid w:val="007E6E25"/>
    <w:rsid w:val="00847FCA"/>
    <w:rsid w:val="0096524C"/>
    <w:rsid w:val="00B56962"/>
    <w:rsid w:val="00BB0931"/>
    <w:rsid w:val="00BE256E"/>
    <w:rsid w:val="00DA4E5C"/>
    <w:rsid w:val="00DF582D"/>
    <w:rsid w:val="00E31ED8"/>
    <w:rsid w:val="00EF121C"/>
    <w:rsid w:val="00F651A9"/>
    <w:rsid w:val="00FC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EA5E817"/>
  <w15:chartTrackingRefBased/>
  <w15:docId w15:val="{810696F5-9154-4657-BDEC-E9F50368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6962"/>
    <w:pPr>
      <w:keepNext/>
      <w:jc w:val="center"/>
      <w:outlineLvl w:val="0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56962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56962"/>
    <w:pPr>
      <w:spacing w:before="240"/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B56962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56962"/>
    <w:pPr>
      <w:ind w:left="4111"/>
      <w:jc w:val="center"/>
    </w:pPr>
    <w:rPr>
      <w:rFonts w:ascii="Arial" w:hAnsi="Arial"/>
      <w:sz w:val="4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6962"/>
    <w:rPr>
      <w:rFonts w:ascii="Arial" w:eastAsia="Times New Roman" w:hAnsi="Arial" w:cs="Times New Roman"/>
      <w:sz w:val="4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56962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B56962"/>
    <w:rPr>
      <w:rFonts w:ascii="Times New Roman" w:eastAsia="Times New Roman" w:hAnsi="Times New Roman" w:cs="Times New Roman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B56962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B56962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B569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569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569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69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A4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nadzor-pedagogiczny.pl/rozp-men-z-dnia-29-sierpnia-2014-r-w-sprawie-sposobu-prowadzenia-przez-publiczne-przedszkola-szko/pobierz-akt/347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899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20</cp:revision>
  <cp:lastPrinted>2022-06-17T11:11:00Z</cp:lastPrinted>
  <dcterms:created xsi:type="dcterms:W3CDTF">2018-08-28T11:50:00Z</dcterms:created>
  <dcterms:modified xsi:type="dcterms:W3CDTF">2022-06-17T11:18:00Z</dcterms:modified>
</cp:coreProperties>
</file>